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4B" w:rsidRDefault="00FF06FB">
      <w:r>
        <w:t>-Мерак по книга –Марко Цепенков ,анализа,автобиографија</w:t>
      </w:r>
    </w:p>
    <w:p w:rsidR="00FF06FB" w:rsidRDefault="00FF06FB">
      <w:r>
        <w:t>1.Во учебникот на 106,107,108 страница.</w:t>
      </w:r>
    </w:p>
    <w:p w:rsidR="00FF06FB" w:rsidRDefault="00FF06FB">
      <w:r>
        <w:t>2.Прочитајте го извадокот од „Автобиографијата“ на Марко Цепенков,најплодниот македонски собирач на народни умотворби,потоа одговорете ги прашањата по текстот во делот „Размисли , одговори“.</w:t>
      </w:r>
    </w:p>
    <w:p w:rsidR="00FF06FB" w:rsidRDefault="00FF06FB">
      <w:r>
        <w:t>3.Линкови :</w:t>
      </w:r>
      <w:r w:rsidRPr="00FF06FB">
        <w:t xml:space="preserve"> </w:t>
      </w:r>
      <w:hyperlink r:id="rId4" w:history="1">
        <w:r w:rsidRPr="006D53C8">
          <w:rPr>
            <w:rStyle w:val="Hyperlink"/>
          </w:rPr>
          <w:t>https://mk.wikipedia.org/wiki/%D0%90%D0%B2%D1%82%D0%BE%D0%B1%D0%B8%D0%BE%D0%B3%D1%80%D0%B0%D1%84%D0%B8%D1%98%D0%B0</w:t>
        </w:r>
      </w:hyperlink>
    </w:p>
    <w:p w:rsidR="00FF06FB" w:rsidRDefault="00090EF4">
      <w:r>
        <w:t>4.</w:t>
      </w:r>
      <w:r w:rsidR="002E4B1B">
        <w:t>Истражувајте за собирачката дејност на Марко Цепенков.</w:t>
      </w:r>
    </w:p>
    <w:sectPr w:rsidR="00FF06FB" w:rsidSect="006E7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06FB"/>
    <w:rsid w:val="00090EF4"/>
    <w:rsid w:val="002E4B1B"/>
    <w:rsid w:val="006E714B"/>
    <w:rsid w:val="00FF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6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k.wikipedia.org/wiki/%D0%90%D0%B2%D1%82%D0%BE%D0%B1%D0%B8%D0%BE%D0%B3%D1%80%D0%B0%D1%84%D0%B8%D1%98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2020-04-29T14:12:00Z</dcterms:created>
  <dcterms:modified xsi:type="dcterms:W3CDTF">2020-04-29T14:34:00Z</dcterms:modified>
</cp:coreProperties>
</file>