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6C" w:rsidRDefault="00D875DB" w:rsidP="00D875DB">
      <w:pPr>
        <w:jc w:val="center"/>
        <w:rPr>
          <w:sz w:val="52"/>
          <w:szCs w:val="52"/>
        </w:rPr>
      </w:pPr>
      <w:r w:rsidRPr="00D875DB">
        <w:rPr>
          <w:sz w:val="52"/>
          <w:szCs w:val="52"/>
        </w:rPr>
        <w:t>Вежби од пресликување многуаголник со осна симетрија,транслација и ротација</w:t>
      </w:r>
    </w:p>
    <w:p w:rsidR="00D875DB" w:rsidRDefault="00D875DB" w:rsidP="00D875DB">
      <w:pPr>
        <w:jc w:val="center"/>
        <w:rPr>
          <w:sz w:val="52"/>
          <w:szCs w:val="52"/>
        </w:rPr>
      </w:pPr>
    </w:p>
    <w:p w:rsidR="00D875DB" w:rsidRPr="00D875DB" w:rsidRDefault="00D875DB" w:rsidP="00D875DB">
      <w:pPr>
        <w:rPr>
          <w:sz w:val="52"/>
          <w:szCs w:val="52"/>
        </w:rPr>
      </w:pPr>
      <w:r>
        <w:rPr>
          <w:sz w:val="52"/>
          <w:szCs w:val="52"/>
        </w:rPr>
        <w:t>За дома на страна 151 од учебникот да се решат 1 и 2 задача.</w:t>
      </w:r>
      <w:bookmarkStart w:id="0" w:name="_GoBack"/>
      <w:bookmarkEnd w:id="0"/>
    </w:p>
    <w:sectPr w:rsidR="00D875DB" w:rsidRPr="00D8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DB"/>
    <w:rsid w:val="001F616C"/>
    <w:rsid w:val="00D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</cp:revision>
  <dcterms:created xsi:type="dcterms:W3CDTF">2020-05-15T13:19:00Z</dcterms:created>
  <dcterms:modified xsi:type="dcterms:W3CDTF">2020-05-15T13:21:00Z</dcterms:modified>
</cp:coreProperties>
</file>